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E41CFD" w:rsidRDefault="00401F36">
      <w:pPr>
        <w:jc w:val="center"/>
        <w:rPr>
          <w:rFonts w:ascii="Book Antiqua" w:hAnsi="Book Antiqua"/>
          <w:b/>
          <w:sz w:val="24"/>
          <w:szCs w:val="24"/>
        </w:rPr>
      </w:pPr>
      <w:r w:rsidRPr="00E41CFD">
        <w:rPr>
          <w:rFonts w:ascii="Book Antiqua" w:hAnsi="Book Antiqua"/>
          <w:b/>
          <w:sz w:val="24"/>
          <w:szCs w:val="24"/>
        </w:rPr>
        <w:t>PROJETO DE DECR</w:t>
      </w:r>
      <w:r w:rsidR="00F05A16" w:rsidRPr="00E41CFD">
        <w:rPr>
          <w:rFonts w:ascii="Book Antiqua" w:hAnsi="Book Antiqua"/>
          <w:b/>
          <w:sz w:val="24"/>
          <w:szCs w:val="24"/>
        </w:rPr>
        <w:t xml:space="preserve">ETO LEGISLATIVO Nº </w:t>
      </w:r>
      <w:r w:rsidR="000F688D">
        <w:rPr>
          <w:rFonts w:ascii="Book Antiqua" w:hAnsi="Book Antiqua"/>
          <w:b/>
          <w:sz w:val="24"/>
          <w:szCs w:val="24"/>
        </w:rPr>
        <w:t>44/2017</w:t>
      </w:r>
    </w:p>
    <w:p w:rsidR="00401F36" w:rsidRPr="00E41CFD" w:rsidRDefault="00401F36">
      <w:pPr>
        <w:jc w:val="center"/>
        <w:rPr>
          <w:rFonts w:ascii="Book Antiqua" w:hAnsi="Book Antiqua"/>
          <w:b/>
          <w:sz w:val="24"/>
          <w:szCs w:val="24"/>
        </w:rPr>
      </w:pPr>
    </w:p>
    <w:p w:rsidR="00401F36" w:rsidRPr="00E41CFD" w:rsidRDefault="00401F36">
      <w:pPr>
        <w:jc w:val="center"/>
        <w:rPr>
          <w:rFonts w:ascii="Book Antiqua" w:hAnsi="Book Antiqua"/>
          <w:b/>
          <w:sz w:val="24"/>
          <w:szCs w:val="24"/>
        </w:rPr>
      </w:pPr>
      <w:bookmarkStart w:id="0" w:name="_GoBack"/>
      <w:bookmarkEnd w:id="0"/>
    </w:p>
    <w:p w:rsidR="00401F36" w:rsidRPr="00E41CFD" w:rsidRDefault="00401F36">
      <w:pPr>
        <w:jc w:val="center"/>
        <w:rPr>
          <w:rFonts w:ascii="Book Antiqua" w:hAnsi="Book Antiqua"/>
          <w:b/>
          <w:sz w:val="24"/>
          <w:szCs w:val="24"/>
        </w:rPr>
      </w:pPr>
    </w:p>
    <w:p w:rsidR="00401F36" w:rsidRPr="00E41CFD" w:rsidRDefault="00401F36">
      <w:pPr>
        <w:ind w:left="2977"/>
        <w:jc w:val="both"/>
        <w:rPr>
          <w:rFonts w:ascii="Book Antiqua" w:hAnsi="Book Antiqua"/>
          <w:b/>
          <w:sz w:val="24"/>
          <w:szCs w:val="24"/>
        </w:rPr>
      </w:pPr>
      <w:r w:rsidRPr="00E41CFD">
        <w:rPr>
          <w:rFonts w:ascii="Book Antiqua" w:hAnsi="Book Antiqua"/>
          <w:b/>
          <w:sz w:val="24"/>
          <w:szCs w:val="24"/>
        </w:rPr>
        <w:t xml:space="preserve">Dispõe sobre a concessão </w:t>
      </w:r>
      <w:r w:rsidR="0088007B" w:rsidRPr="00E41CFD">
        <w:rPr>
          <w:rFonts w:ascii="Book Antiqua" w:hAnsi="Book Antiqua"/>
          <w:b/>
          <w:bCs/>
          <w:sz w:val="24"/>
          <w:szCs w:val="24"/>
        </w:rPr>
        <w:t xml:space="preserve">da Comenda de Mérito em Educação ao Ilustríssimo Senhor </w:t>
      </w:r>
      <w:r w:rsidR="00225B11" w:rsidRPr="00E41CFD">
        <w:rPr>
          <w:rFonts w:ascii="Book Antiqua" w:hAnsi="Book Antiqua"/>
          <w:b/>
          <w:sz w:val="24"/>
          <w:szCs w:val="24"/>
        </w:rPr>
        <w:t>“</w:t>
      </w:r>
      <w:r w:rsidR="00E41CFD" w:rsidRPr="00E41CFD">
        <w:rPr>
          <w:rFonts w:ascii="Book Antiqua" w:hAnsi="Book Antiqua"/>
          <w:b/>
          <w:sz w:val="24"/>
          <w:szCs w:val="24"/>
        </w:rPr>
        <w:t>Umberto de Arruda Cardoso</w:t>
      </w:r>
      <w:r w:rsidR="00225B11" w:rsidRPr="00E41CFD">
        <w:rPr>
          <w:rFonts w:ascii="Book Antiqua" w:hAnsi="Book Antiqua"/>
          <w:b/>
          <w:sz w:val="24"/>
          <w:szCs w:val="24"/>
        </w:rPr>
        <w:t>” e dá outras providências</w:t>
      </w:r>
      <w:r w:rsidRPr="00E41CFD">
        <w:rPr>
          <w:rFonts w:ascii="Book Antiqua" w:hAnsi="Book Antiqua"/>
          <w:b/>
          <w:sz w:val="24"/>
          <w:szCs w:val="24"/>
        </w:rPr>
        <w:t>.</w:t>
      </w:r>
    </w:p>
    <w:p w:rsidR="00401F36" w:rsidRPr="00E41CFD" w:rsidRDefault="00401F36">
      <w:pPr>
        <w:ind w:left="3828"/>
        <w:rPr>
          <w:rFonts w:ascii="Book Antiqua" w:hAnsi="Book Antiqua"/>
          <w:sz w:val="24"/>
          <w:szCs w:val="24"/>
        </w:rPr>
      </w:pPr>
    </w:p>
    <w:p w:rsidR="00401F36" w:rsidRPr="00E41CFD" w:rsidRDefault="00401F36">
      <w:pPr>
        <w:ind w:firstLine="2268"/>
        <w:rPr>
          <w:rFonts w:ascii="Book Antiqua" w:hAnsi="Book Antiqua"/>
          <w:sz w:val="24"/>
          <w:szCs w:val="24"/>
        </w:rPr>
      </w:pPr>
    </w:p>
    <w:p w:rsidR="00401F36" w:rsidRPr="00E41CFD" w:rsidRDefault="00401F36">
      <w:pPr>
        <w:ind w:firstLine="2268"/>
        <w:rPr>
          <w:rFonts w:ascii="Book Antiqua" w:hAnsi="Book Antiqua"/>
          <w:sz w:val="24"/>
          <w:szCs w:val="24"/>
        </w:rPr>
      </w:pPr>
    </w:p>
    <w:p w:rsidR="00401F36" w:rsidRPr="00E41CFD" w:rsidRDefault="00401F36" w:rsidP="00225B11">
      <w:pPr>
        <w:ind w:firstLine="2268"/>
        <w:rPr>
          <w:rFonts w:ascii="Book Antiqua" w:hAnsi="Book Antiqua"/>
          <w:sz w:val="24"/>
          <w:szCs w:val="24"/>
        </w:rPr>
      </w:pPr>
      <w:r w:rsidRPr="00E41CFD">
        <w:rPr>
          <w:rFonts w:ascii="Book Antiqua" w:hAnsi="Book Antiqua"/>
          <w:sz w:val="24"/>
          <w:szCs w:val="24"/>
        </w:rPr>
        <w:t>A Câmara Municipal de Sorocaba decreta:</w:t>
      </w:r>
    </w:p>
    <w:p w:rsidR="00225B11" w:rsidRPr="00E41CFD" w:rsidRDefault="00225B11" w:rsidP="00225B11">
      <w:pPr>
        <w:spacing w:line="360" w:lineRule="auto"/>
        <w:ind w:firstLine="2268"/>
        <w:jc w:val="both"/>
        <w:rPr>
          <w:rFonts w:ascii="Book Antiqua" w:hAnsi="Book Antiqua" w:cs="Arial"/>
          <w:szCs w:val="24"/>
        </w:rPr>
      </w:pPr>
    </w:p>
    <w:p w:rsidR="009742A1" w:rsidRPr="00E41CFD" w:rsidRDefault="00401F36" w:rsidP="00225B11">
      <w:pPr>
        <w:suppressAutoHyphens/>
        <w:ind w:firstLine="2268"/>
        <w:jc w:val="both"/>
        <w:rPr>
          <w:rFonts w:ascii="Book Antiqua" w:hAnsi="Book Antiqua"/>
          <w:sz w:val="24"/>
          <w:szCs w:val="24"/>
        </w:rPr>
      </w:pPr>
      <w:r w:rsidRPr="00E41CFD">
        <w:rPr>
          <w:rFonts w:ascii="Book Antiqua" w:hAnsi="Book Antiqua"/>
          <w:sz w:val="24"/>
          <w:szCs w:val="24"/>
        </w:rPr>
        <w:t>Art. 1</w:t>
      </w:r>
      <w:r w:rsidR="0026408A" w:rsidRPr="00E41CFD">
        <w:rPr>
          <w:rFonts w:ascii="Book Antiqua" w:hAnsi="Book Antiqua"/>
          <w:sz w:val="24"/>
          <w:szCs w:val="24"/>
        </w:rPr>
        <w:t>º</w:t>
      </w:r>
      <w:r w:rsidR="00225B11" w:rsidRPr="00E41CFD">
        <w:rPr>
          <w:rFonts w:ascii="Book Antiqua" w:hAnsi="Book Antiqua"/>
          <w:sz w:val="24"/>
          <w:szCs w:val="24"/>
        </w:rPr>
        <w:t xml:space="preserve"> Fica concedida</w:t>
      </w:r>
      <w:r w:rsidRPr="00E41CFD">
        <w:rPr>
          <w:rFonts w:ascii="Book Antiqua" w:hAnsi="Book Antiqua"/>
          <w:sz w:val="24"/>
          <w:szCs w:val="24"/>
        </w:rPr>
        <w:t xml:space="preserve"> </w:t>
      </w:r>
      <w:r w:rsidR="00225B11" w:rsidRPr="00E41CFD">
        <w:rPr>
          <w:rFonts w:ascii="Book Antiqua" w:hAnsi="Book Antiqua"/>
          <w:sz w:val="24"/>
          <w:szCs w:val="24"/>
        </w:rPr>
        <w:t xml:space="preserve">a </w:t>
      </w:r>
      <w:r w:rsidR="0088007B" w:rsidRPr="00E41CFD">
        <w:rPr>
          <w:rFonts w:ascii="Book Antiqua" w:hAnsi="Book Antiqua"/>
          <w:sz w:val="24"/>
          <w:szCs w:val="24"/>
        </w:rPr>
        <w:t xml:space="preserve">Comenda de Mérito em Educação </w:t>
      </w:r>
      <w:r w:rsidR="00225B11" w:rsidRPr="00E41CFD">
        <w:rPr>
          <w:rFonts w:ascii="Book Antiqua" w:hAnsi="Book Antiqua"/>
          <w:sz w:val="24"/>
          <w:szCs w:val="24"/>
        </w:rPr>
        <w:t xml:space="preserve">ao </w:t>
      </w:r>
      <w:r w:rsidR="0088007B" w:rsidRPr="00E41CFD">
        <w:rPr>
          <w:rFonts w:ascii="Book Antiqua" w:hAnsi="Book Antiqua"/>
          <w:sz w:val="24"/>
          <w:szCs w:val="24"/>
        </w:rPr>
        <w:t xml:space="preserve">Ilustríssimo Senhor </w:t>
      </w:r>
      <w:r w:rsidR="00225B11" w:rsidRPr="00E41CFD">
        <w:rPr>
          <w:rFonts w:ascii="Book Antiqua" w:hAnsi="Book Antiqua"/>
          <w:sz w:val="24"/>
          <w:szCs w:val="24"/>
        </w:rPr>
        <w:t>“</w:t>
      </w:r>
      <w:r w:rsidR="00E41CFD" w:rsidRPr="00E41CFD">
        <w:rPr>
          <w:rFonts w:ascii="Book Antiqua" w:hAnsi="Book Antiqua"/>
          <w:sz w:val="24"/>
          <w:szCs w:val="24"/>
        </w:rPr>
        <w:t>Umberto de Arruda Cardoso</w:t>
      </w:r>
      <w:r w:rsidR="00225B11" w:rsidRPr="00E41CFD">
        <w:rPr>
          <w:rFonts w:ascii="Book Antiqua" w:hAnsi="Book Antiqua"/>
          <w:sz w:val="24"/>
          <w:szCs w:val="24"/>
        </w:rPr>
        <w:t>”</w:t>
      </w:r>
      <w:r w:rsidRPr="00E41CFD">
        <w:rPr>
          <w:rFonts w:ascii="Book Antiqua" w:hAnsi="Book Antiqua"/>
          <w:sz w:val="24"/>
          <w:szCs w:val="24"/>
        </w:rPr>
        <w:t xml:space="preserve">, </w:t>
      </w:r>
      <w:r w:rsidR="0088007B" w:rsidRPr="00E41CFD">
        <w:rPr>
          <w:rFonts w:ascii="Book Antiqua" w:hAnsi="Book Antiqua"/>
          <w:sz w:val="24"/>
          <w:szCs w:val="24"/>
        </w:rPr>
        <w:t>por dedicar a vida ao magistério, prestando relevantes serviços à população de Sorocaba com um grande legado de luta e compromisso com a educação</w:t>
      </w:r>
      <w:r w:rsidR="009742A1" w:rsidRPr="00E41CFD">
        <w:rPr>
          <w:rFonts w:ascii="Book Antiqua" w:hAnsi="Book Antiqua"/>
          <w:sz w:val="24"/>
          <w:szCs w:val="24"/>
        </w:rPr>
        <w:t>.</w:t>
      </w:r>
    </w:p>
    <w:p w:rsidR="00401F36" w:rsidRPr="00E41CFD" w:rsidRDefault="00401F36" w:rsidP="00225B11">
      <w:pPr>
        <w:ind w:firstLine="2268"/>
        <w:jc w:val="both"/>
        <w:rPr>
          <w:rFonts w:ascii="Book Antiqua" w:hAnsi="Book Antiqua"/>
          <w:sz w:val="24"/>
          <w:szCs w:val="24"/>
        </w:rPr>
      </w:pPr>
    </w:p>
    <w:p w:rsidR="00401F36" w:rsidRPr="00E41CFD" w:rsidRDefault="00401F36" w:rsidP="00225B11">
      <w:pPr>
        <w:ind w:firstLine="2268"/>
        <w:jc w:val="both"/>
        <w:rPr>
          <w:rFonts w:ascii="Book Antiqua" w:hAnsi="Book Antiqua"/>
          <w:sz w:val="24"/>
          <w:szCs w:val="24"/>
        </w:rPr>
      </w:pPr>
      <w:r w:rsidRPr="00E41CFD">
        <w:rPr>
          <w:rFonts w:ascii="Book Antiqua" w:hAnsi="Book Antiqua"/>
          <w:sz w:val="24"/>
          <w:szCs w:val="24"/>
        </w:rPr>
        <w:t>Art. 2</w:t>
      </w:r>
      <w:r w:rsidR="0026408A" w:rsidRPr="00E41CFD">
        <w:rPr>
          <w:rFonts w:ascii="Book Antiqua" w:hAnsi="Book Antiqua"/>
          <w:sz w:val="24"/>
          <w:szCs w:val="24"/>
        </w:rPr>
        <w:t>º</w:t>
      </w:r>
      <w:r w:rsidR="00225B11" w:rsidRPr="00E41CFD">
        <w:rPr>
          <w:rFonts w:ascii="Book Antiqua" w:hAnsi="Book Antiqua"/>
          <w:sz w:val="24"/>
          <w:szCs w:val="24"/>
        </w:rPr>
        <w:t xml:space="preserve"> </w:t>
      </w:r>
      <w:r w:rsidRPr="00E41CFD">
        <w:rPr>
          <w:rFonts w:ascii="Book Antiqua" w:hAnsi="Book Antiqua"/>
          <w:sz w:val="24"/>
          <w:szCs w:val="24"/>
        </w:rPr>
        <w:t>As despesas decorrentes da aprovação deste Decreto Legislativo correrão à conta de verba orçamentária própria.</w:t>
      </w:r>
    </w:p>
    <w:p w:rsidR="00401F36" w:rsidRPr="00E41CFD" w:rsidRDefault="00401F36" w:rsidP="00225B11">
      <w:pPr>
        <w:ind w:firstLine="2268"/>
        <w:jc w:val="both"/>
        <w:rPr>
          <w:rFonts w:ascii="Book Antiqua" w:hAnsi="Book Antiqua"/>
          <w:sz w:val="24"/>
          <w:szCs w:val="24"/>
        </w:rPr>
      </w:pPr>
    </w:p>
    <w:p w:rsidR="00401F36" w:rsidRPr="00E41CFD" w:rsidRDefault="00401F36" w:rsidP="00225B11">
      <w:pPr>
        <w:ind w:firstLine="2268"/>
        <w:jc w:val="both"/>
        <w:rPr>
          <w:rFonts w:ascii="Book Antiqua" w:hAnsi="Book Antiqua"/>
          <w:sz w:val="24"/>
          <w:szCs w:val="24"/>
        </w:rPr>
      </w:pPr>
      <w:r w:rsidRPr="00E41CFD">
        <w:rPr>
          <w:rFonts w:ascii="Book Antiqua" w:hAnsi="Book Antiqua"/>
          <w:sz w:val="24"/>
          <w:szCs w:val="24"/>
        </w:rPr>
        <w:t>Art. 3</w:t>
      </w:r>
      <w:r w:rsidR="0026408A" w:rsidRPr="00E41CFD">
        <w:rPr>
          <w:rFonts w:ascii="Book Antiqua" w:hAnsi="Book Antiqua"/>
          <w:sz w:val="24"/>
          <w:szCs w:val="24"/>
        </w:rPr>
        <w:t>º</w:t>
      </w:r>
      <w:r w:rsidR="00225B11" w:rsidRPr="00E41CFD">
        <w:rPr>
          <w:rFonts w:ascii="Book Antiqua" w:hAnsi="Book Antiqua"/>
          <w:sz w:val="24"/>
          <w:szCs w:val="24"/>
        </w:rPr>
        <w:t xml:space="preserve"> </w:t>
      </w:r>
      <w:r w:rsidRPr="00E41CFD">
        <w:rPr>
          <w:rFonts w:ascii="Book Antiqua" w:hAnsi="Book Antiqua"/>
          <w:sz w:val="24"/>
          <w:szCs w:val="24"/>
        </w:rPr>
        <w:t>Este Decreto Legislativo entra em vigor na data de sua publicação.</w:t>
      </w:r>
    </w:p>
    <w:p w:rsidR="00401F36" w:rsidRPr="00E41CFD" w:rsidRDefault="00401F36">
      <w:pPr>
        <w:ind w:firstLine="2268"/>
        <w:jc w:val="both"/>
        <w:rPr>
          <w:rFonts w:ascii="Book Antiqua" w:hAnsi="Book Antiqua"/>
          <w:sz w:val="24"/>
          <w:szCs w:val="24"/>
        </w:rPr>
      </w:pPr>
    </w:p>
    <w:p w:rsidR="00401F36" w:rsidRPr="00E41CFD" w:rsidRDefault="00401F36">
      <w:pPr>
        <w:ind w:firstLine="2268"/>
        <w:jc w:val="both"/>
        <w:rPr>
          <w:rFonts w:ascii="Book Antiqua" w:hAnsi="Book Antiqua"/>
          <w:sz w:val="24"/>
          <w:szCs w:val="24"/>
        </w:rPr>
      </w:pPr>
    </w:p>
    <w:p w:rsidR="00E41CFD" w:rsidRPr="00E41CFD" w:rsidRDefault="00E41CFD" w:rsidP="00E41CFD">
      <w:pPr>
        <w:jc w:val="center"/>
        <w:rPr>
          <w:rFonts w:ascii="Book Antiqua" w:hAnsi="Book Antiqua"/>
          <w:b/>
          <w:sz w:val="26"/>
          <w:szCs w:val="26"/>
        </w:rPr>
      </w:pPr>
      <w:r w:rsidRPr="00E41CFD">
        <w:rPr>
          <w:rFonts w:ascii="Book Antiqua" w:hAnsi="Book Antiqua"/>
          <w:b/>
          <w:sz w:val="26"/>
          <w:szCs w:val="26"/>
        </w:rPr>
        <w:t>S/S., 18 de agosto de 2017.</w:t>
      </w:r>
    </w:p>
    <w:p w:rsidR="00E41CFD" w:rsidRPr="00E41CFD" w:rsidRDefault="00E41CFD" w:rsidP="00E41CFD">
      <w:pPr>
        <w:jc w:val="center"/>
        <w:rPr>
          <w:rFonts w:ascii="Book Antiqua" w:hAnsi="Book Antiqua"/>
          <w:b/>
          <w:sz w:val="26"/>
          <w:szCs w:val="26"/>
        </w:rPr>
      </w:pPr>
    </w:p>
    <w:p w:rsidR="00E41CFD" w:rsidRPr="00E41CFD" w:rsidRDefault="00E41CFD" w:rsidP="00E41CFD">
      <w:pPr>
        <w:jc w:val="center"/>
        <w:rPr>
          <w:rFonts w:ascii="Book Antiqua" w:hAnsi="Book Antiqua"/>
          <w:b/>
          <w:sz w:val="26"/>
          <w:szCs w:val="26"/>
        </w:rPr>
      </w:pPr>
    </w:p>
    <w:p w:rsidR="00E41CFD" w:rsidRPr="00E41CFD" w:rsidRDefault="00E41CFD" w:rsidP="00E41CFD">
      <w:pPr>
        <w:jc w:val="center"/>
        <w:rPr>
          <w:rFonts w:ascii="Book Antiqua" w:hAnsi="Book Antiqua"/>
          <w:b/>
          <w:sz w:val="26"/>
          <w:szCs w:val="26"/>
        </w:rPr>
      </w:pPr>
    </w:p>
    <w:p w:rsidR="00E41CFD" w:rsidRPr="00E41CFD" w:rsidRDefault="00E41CFD" w:rsidP="00E41CFD">
      <w:pPr>
        <w:jc w:val="center"/>
        <w:rPr>
          <w:rFonts w:ascii="Book Antiqua" w:hAnsi="Book Antiqua"/>
          <w:b/>
          <w:sz w:val="26"/>
          <w:szCs w:val="26"/>
        </w:rPr>
      </w:pPr>
      <w:r w:rsidRPr="00E41CFD">
        <w:rPr>
          <w:rFonts w:ascii="Book Antiqua" w:hAnsi="Book Antiqua"/>
          <w:b/>
          <w:sz w:val="26"/>
          <w:szCs w:val="26"/>
        </w:rPr>
        <w:t>RAFAEL MILITÃO</w:t>
      </w:r>
    </w:p>
    <w:p w:rsidR="00E41CFD" w:rsidRPr="00E41CFD" w:rsidRDefault="00E41CFD" w:rsidP="00E41CFD">
      <w:pPr>
        <w:jc w:val="center"/>
        <w:rPr>
          <w:rFonts w:ascii="Book Antiqua" w:hAnsi="Book Antiqua"/>
          <w:b/>
          <w:sz w:val="26"/>
          <w:szCs w:val="26"/>
        </w:rPr>
      </w:pPr>
      <w:r w:rsidRPr="00E41CFD">
        <w:rPr>
          <w:rFonts w:ascii="Book Antiqua" w:hAnsi="Book Antiqua"/>
          <w:b/>
          <w:sz w:val="26"/>
          <w:szCs w:val="26"/>
        </w:rPr>
        <w:t>Vereador</w:t>
      </w:r>
    </w:p>
    <w:p w:rsidR="00401F36" w:rsidRPr="00E41CFD" w:rsidRDefault="00401F36">
      <w:pPr>
        <w:rPr>
          <w:rFonts w:ascii="Book Antiqua" w:hAnsi="Book Antiqua"/>
          <w:sz w:val="24"/>
          <w:szCs w:val="24"/>
        </w:rPr>
      </w:pPr>
      <w:r w:rsidRPr="00E41CFD">
        <w:rPr>
          <w:rFonts w:ascii="Book Antiqua" w:hAnsi="Book Antiqua"/>
          <w:sz w:val="24"/>
          <w:szCs w:val="24"/>
        </w:rPr>
        <w:br w:type="page"/>
      </w:r>
      <w:r w:rsidRPr="00E41CFD">
        <w:rPr>
          <w:rFonts w:ascii="Book Antiqua" w:hAnsi="Book Antiqua"/>
          <w:b/>
          <w:smallCaps/>
          <w:sz w:val="24"/>
          <w:szCs w:val="24"/>
        </w:rPr>
        <w:lastRenderedPageBreak/>
        <w:t>Justificativa:</w:t>
      </w:r>
    </w:p>
    <w:p w:rsidR="00E41CFD" w:rsidRPr="00E41CFD" w:rsidRDefault="00E41CFD" w:rsidP="00E41CFD">
      <w:pPr>
        <w:spacing w:before="60"/>
        <w:ind w:firstLine="1701"/>
        <w:jc w:val="both"/>
        <w:rPr>
          <w:rFonts w:ascii="Book Antiqua" w:hAnsi="Book Antiqua"/>
          <w:sz w:val="24"/>
          <w:szCs w:val="24"/>
        </w:rPr>
      </w:pPr>
      <w:r w:rsidRPr="00E41CFD">
        <w:rPr>
          <w:rFonts w:ascii="Book Antiqua" w:hAnsi="Book Antiqua"/>
          <w:sz w:val="24"/>
          <w:szCs w:val="24"/>
        </w:rPr>
        <w:t xml:space="preserve">Umberto de Arruda Cardoso, filho de Alberto de Souza Cardoso e de </w:t>
      </w:r>
      <w:proofErr w:type="spellStart"/>
      <w:r w:rsidRPr="00E41CFD">
        <w:rPr>
          <w:rFonts w:ascii="Book Antiqua" w:hAnsi="Book Antiqua"/>
          <w:sz w:val="24"/>
          <w:szCs w:val="24"/>
        </w:rPr>
        <w:t>Cassimira</w:t>
      </w:r>
      <w:proofErr w:type="spellEnd"/>
      <w:r w:rsidRPr="00E41CFD">
        <w:rPr>
          <w:rFonts w:ascii="Book Antiqua" w:hAnsi="Book Antiqua"/>
          <w:sz w:val="24"/>
          <w:szCs w:val="24"/>
        </w:rPr>
        <w:t xml:space="preserve"> de Arruda Cardoso, nasceu em 05/03/1943 em Itu, interior de São Paulo onde morou até os 13 anos de idade seguindo, em 1957, com sua família para Sorocaba e frequentou a Faculdade de Filosofia, Ciências e Letras e formou-se em Artes Industriais e Pedagogia com especialização em Administração e Supervisão Escolar, cursando o fundamental I e II no Grupo Escolar Regente Feijó, Colégio Estadual </w:t>
      </w:r>
      <w:proofErr w:type="spellStart"/>
      <w:r w:rsidRPr="00E41CFD">
        <w:rPr>
          <w:rFonts w:ascii="Book Antiqua" w:hAnsi="Book Antiqua"/>
          <w:sz w:val="24"/>
          <w:szCs w:val="24"/>
        </w:rPr>
        <w:t>Julio</w:t>
      </w:r>
      <w:proofErr w:type="spellEnd"/>
      <w:r w:rsidRPr="00E41CFD">
        <w:rPr>
          <w:rFonts w:ascii="Book Antiqua" w:hAnsi="Book Antiqua"/>
          <w:sz w:val="24"/>
          <w:szCs w:val="24"/>
        </w:rPr>
        <w:t xml:space="preserve"> Prestes de Albuquerque onde se formou e veio a casar-se com </w:t>
      </w:r>
      <w:proofErr w:type="spellStart"/>
      <w:r w:rsidRPr="00E41CFD">
        <w:rPr>
          <w:rFonts w:ascii="Book Antiqua" w:hAnsi="Book Antiqua"/>
          <w:sz w:val="24"/>
          <w:szCs w:val="24"/>
        </w:rPr>
        <w:t>Antonia</w:t>
      </w:r>
      <w:proofErr w:type="spellEnd"/>
      <w:r w:rsidRPr="00E41CFD">
        <w:rPr>
          <w:rFonts w:ascii="Book Antiqua" w:hAnsi="Book Antiqua"/>
          <w:sz w:val="24"/>
          <w:szCs w:val="24"/>
        </w:rPr>
        <w:t xml:space="preserve"> </w:t>
      </w:r>
      <w:proofErr w:type="spellStart"/>
      <w:r w:rsidRPr="00E41CFD">
        <w:rPr>
          <w:rFonts w:ascii="Book Antiqua" w:hAnsi="Book Antiqua"/>
          <w:sz w:val="24"/>
          <w:szCs w:val="24"/>
        </w:rPr>
        <w:t>Contrera</w:t>
      </w:r>
      <w:proofErr w:type="spellEnd"/>
      <w:r w:rsidRPr="00E41CFD">
        <w:rPr>
          <w:rFonts w:ascii="Book Antiqua" w:hAnsi="Book Antiqua"/>
          <w:sz w:val="24"/>
          <w:szCs w:val="24"/>
        </w:rPr>
        <w:t xml:space="preserve"> Cardoso em 13 de janeiro de 1968.</w:t>
      </w:r>
    </w:p>
    <w:p w:rsidR="00E41CFD" w:rsidRPr="00E41CFD" w:rsidRDefault="00E41CFD" w:rsidP="00E41CFD">
      <w:pPr>
        <w:spacing w:before="60"/>
        <w:ind w:firstLine="1701"/>
        <w:jc w:val="both"/>
        <w:rPr>
          <w:rFonts w:ascii="Book Antiqua" w:hAnsi="Book Antiqua"/>
          <w:sz w:val="24"/>
          <w:szCs w:val="24"/>
        </w:rPr>
      </w:pPr>
      <w:r w:rsidRPr="00E41CFD">
        <w:rPr>
          <w:rFonts w:ascii="Book Antiqua" w:hAnsi="Book Antiqua"/>
          <w:sz w:val="24"/>
          <w:szCs w:val="24"/>
        </w:rPr>
        <w:t>Nas poucas horas de folga nosso homenageado tem como hobby a coleção de cédulas antigas e é um devorador de livros.</w:t>
      </w:r>
    </w:p>
    <w:p w:rsidR="00E41CFD" w:rsidRPr="00E41CFD" w:rsidRDefault="00E41CFD" w:rsidP="00E41CFD">
      <w:pPr>
        <w:spacing w:before="60"/>
        <w:ind w:firstLine="1701"/>
        <w:jc w:val="both"/>
        <w:rPr>
          <w:rFonts w:ascii="Book Antiqua" w:hAnsi="Book Antiqua"/>
          <w:sz w:val="24"/>
          <w:szCs w:val="24"/>
        </w:rPr>
      </w:pPr>
      <w:r w:rsidRPr="00E41CFD">
        <w:rPr>
          <w:rFonts w:ascii="Book Antiqua" w:hAnsi="Book Antiqua"/>
          <w:sz w:val="24"/>
          <w:szCs w:val="24"/>
        </w:rPr>
        <w:t>Trabalhador, Umberto já forneceu sua mão de obra em feiras livres, no Banco do Comércio e Indústria, na Fábrica de Cimento Ipanema, na Escola Senai e até hoje no Colégio Archimedes</w:t>
      </w:r>
    </w:p>
    <w:p w:rsidR="00E41CFD" w:rsidRPr="00E41CFD" w:rsidRDefault="00E41CFD" w:rsidP="00E41CFD">
      <w:pPr>
        <w:spacing w:before="60"/>
        <w:ind w:firstLine="1701"/>
        <w:jc w:val="both"/>
        <w:rPr>
          <w:rFonts w:ascii="Book Antiqua" w:hAnsi="Book Antiqua"/>
          <w:sz w:val="24"/>
          <w:szCs w:val="24"/>
        </w:rPr>
      </w:pPr>
      <w:r w:rsidRPr="00E41CFD">
        <w:rPr>
          <w:rFonts w:ascii="Book Antiqua" w:hAnsi="Book Antiqua"/>
          <w:sz w:val="24"/>
          <w:szCs w:val="24"/>
        </w:rPr>
        <w:t>Os acontecimentos mais marcantes na vida do Umberto foram a sua formação no curso superior, seu casamento e a formação de seus filhos.</w:t>
      </w:r>
    </w:p>
    <w:p w:rsidR="00E41CFD" w:rsidRPr="00E41CFD" w:rsidRDefault="00E41CFD" w:rsidP="00E41CFD">
      <w:pPr>
        <w:spacing w:before="60"/>
        <w:ind w:firstLine="1701"/>
        <w:jc w:val="both"/>
        <w:rPr>
          <w:rFonts w:ascii="Book Antiqua" w:hAnsi="Book Antiqua"/>
          <w:sz w:val="24"/>
          <w:szCs w:val="24"/>
        </w:rPr>
      </w:pPr>
      <w:r w:rsidRPr="00E41CFD">
        <w:rPr>
          <w:rFonts w:ascii="Book Antiqua" w:hAnsi="Book Antiqua"/>
          <w:sz w:val="24"/>
          <w:szCs w:val="24"/>
        </w:rPr>
        <w:t xml:space="preserve">Hoje o colégio toma boa parte do tempo de Umberto, o que não lhe impede de atuar em ações sociais, mas já foi presidente do PROAUDI-Banco de Próteses Auditivas de 1994 a 2003, presidente da ASAC-Associação Sorocabana de Atividades aos Cegos (atual ASAC-BOS) de 2003 a 2008. </w:t>
      </w:r>
    </w:p>
    <w:p w:rsidR="00E41CFD" w:rsidRPr="00E41CFD" w:rsidRDefault="00E41CFD" w:rsidP="00E41CFD">
      <w:pPr>
        <w:spacing w:before="60"/>
        <w:ind w:firstLine="1701"/>
        <w:jc w:val="both"/>
        <w:rPr>
          <w:rFonts w:ascii="Book Antiqua" w:hAnsi="Book Antiqua"/>
          <w:sz w:val="24"/>
          <w:szCs w:val="24"/>
        </w:rPr>
      </w:pPr>
      <w:r w:rsidRPr="00E41CFD">
        <w:rPr>
          <w:rFonts w:ascii="Book Antiqua" w:hAnsi="Book Antiqua"/>
          <w:sz w:val="24"/>
          <w:szCs w:val="24"/>
        </w:rPr>
        <w:t>Entre 1987 a 2008 pertenceu ao Rotary Clube Sorocaba Sul e ao Lions Clube Sorocaba Sul e da Loja Maçônica União Sorocabana Independente.</w:t>
      </w:r>
    </w:p>
    <w:p w:rsidR="00E41CFD" w:rsidRPr="00E41CFD" w:rsidRDefault="00E41CFD" w:rsidP="00E41CFD">
      <w:pPr>
        <w:spacing w:before="60"/>
        <w:ind w:firstLine="1701"/>
        <w:jc w:val="both"/>
        <w:rPr>
          <w:rFonts w:ascii="Book Antiqua" w:hAnsi="Book Antiqua"/>
          <w:sz w:val="24"/>
          <w:szCs w:val="24"/>
        </w:rPr>
      </w:pPr>
      <w:r w:rsidRPr="00E41CFD">
        <w:rPr>
          <w:rFonts w:ascii="Book Antiqua" w:hAnsi="Book Antiqua"/>
          <w:sz w:val="24"/>
          <w:szCs w:val="24"/>
        </w:rPr>
        <w:t>Tem como princípio de vida o Humanismo com caridade ao próximo e se sente realizado profissionalmente e tranquilo com as obras realizadas.</w:t>
      </w:r>
    </w:p>
    <w:p w:rsidR="00E41CFD" w:rsidRPr="00E41CFD" w:rsidRDefault="00E41CFD" w:rsidP="00E41CFD">
      <w:pPr>
        <w:spacing w:before="60"/>
        <w:ind w:firstLine="1701"/>
        <w:jc w:val="both"/>
        <w:rPr>
          <w:rFonts w:ascii="Book Antiqua" w:hAnsi="Book Antiqua"/>
          <w:sz w:val="24"/>
          <w:szCs w:val="24"/>
        </w:rPr>
      </w:pPr>
      <w:r w:rsidRPr="00E41CFD">
        <w:rPr>
          <w:rFonts w:ascii="Book Antiqua" w:hAnsi="Book Antiqua"/>
          <w:sz w:val="24"/>
          <w:szCs w:val="24"/>
        </w:rPr>
        <w:t>Mantem-se ativo profissionalmente com a certeza que realizando seu trabalho, estará exercitando mente e corpo, pois assim garante seu processo de evolução para realizar os mandamentos que lhe foram ensinados pelos pais, para que um dia consiga chegar mais próximo do poder Superior, no qual crê.</w:t>
      </w:r>
    </w:p>
    <w:p w:rsidR="00E41CFD" w:rsidRPr="00E41CFD" w:rsidRDefault="00E41CFD" w:rsidP="00E41CFD">
      <w:pPr>
        <w:spacing w:before="60"/>
        <w:ind w:firstLine="1701"/>
        <w:jc w:val="both"/>
        <w:rPr>
          <w:rFonts w:ascii="Book Antiqua" w:hAnsi="Book Antiqua"/>
          <w:sz w:val="24"/>
          <w:szCs w:val="24"/>
        </w:rPr>
      </w:pPr>
      <w:r w:rsidRPr="00E41CFD">
        <w:rPr>
          <w:rFonts w:ascii="Book Antiqua" w:hAnsi="Book Antiqua"/>
          <w:sz w:val="24"/>
          <w:szCs w:val="24"/>
        </w:rPr>
        <w:t xml:space="preserve">Por todo exposto contamos com o voto favorável dos Nobres Pares. </w:t>
      </w:r>
    </w:p>
    <w:p w:rsidR="00E41CFD" w:rsidRDefault="00E41CFD" w:rsidP="00E41CFD">
      <w:pPr>
        <w:jc w:val="center"/>
        <w:rPr>
          <w:rFonts w:ascii="Book Antiqua" w:hAnsi="Book Antiqua"/>
          <w:b/>
          <w:sz w:val="26"/>
          <w:szCs w:val="26"/>
        </w:rPr>
      </w:pPr>
      <w:r>
        <w:rPr>
          <w:rFonts w:ascii="Book Antiqua" w:hAnsi="Book Antiqua"/>
          <w:b/>
          <w:sz w:val="26"/>
          <w:szCs w:val="26"/>
        </w:rPr>
        <w:t>S/S., 04 de agosto de 2017.</w:t>
      </w:r>
    </w:p>
    <w:p w:rsidR="00E41CFD" w:rsidRDefault="00E41CFD" w:rsidP="00E41CFD">
      <w:pPr>
        <w:jc w:val="center"/>
        <w:rPr>
          <w:rFonts w:ascii="Book Antiqua" w:hAnsi="Book Antiqua"/>
          <w:b/>
          <w:sz w:val="26"/>
          <w:szCs w:val="26"/>
        </w:rPr>
      </w:pPr>
    </w:p>
    <w:p w:rsidR="00E41CFD" w:rsidRDefault="00E41CFD" w:rsidP="00E41CFD">
      <w:pPr>
        <w:jc w:val="center"/>
        <w:rPr>
          <w:rFonts w:ascii="Book Antiqua" w:hAnsi="Book Antiqua"/>
          <w:b/>
          <w:sz w:val="26"/>
          <w:szCs w:val="26"/>
        </w:rPr>
      </w:pPr>
    </w:p>
    <w:p w:rsidR="00E41CFD" w:rsidRDefault="00E41CFD" w:rsidP="00E41CFD">
      <w:pPr>
        <w:jc w:val="center"/>
        <w:rPr>
          <w:rFonts w:ascii="Book Antiqua" w:hAnsi="Book Antiqua"/>
          <w:b/>
          <w:sz w:val="26"/>
          <w:szCs w:val="26"/>
        </w:rPr>
      </w:pPr>
      <w:r>
        <w:rPr>
          <w:rFonts w:ascii="Book Antiqua" w:hAnsi="Book Antiqua"/>
          <w:b/>
          <w:sz w:val="26"/>
          <w:szCs w:val="26"/>
        </w:rPr>
        <w:t>RAFAEL MILITÃO</w:t>
      </w:r>
    </w:p>
    <w:p w:rsidR="0088007B" w:rsidRPr="0088007B" w:rsidRDefault="00E41CFD" w:rsidP="00E41CFD">
      <w:pPr>
        <w:jc w:val="center"/>
        <w:rPr>
          <w:b/>
          <w:sz w:val="24"/>
          <w:szCs w:val="24"/>
        </w:rPr>
      </w:pPr>
      <w:r>
        <w:rPr>
          <w:rFonts w:ascii="Book Antiqua" w:hAnsi="Book Antiqua"/>
          <w:b/>
          <w:sz w:val="26"/>
          <w:szCs w:val="26"/>
        </w:rPr>
        <w:t>Vereador</w:t>
      </w:r>
    </w:p>
    <w:sectPr w:rsidR="0088007B" w:rsidRPr="0088007B" w:rsidSect="00E41CFD">
      <w:headerReference w:type="default" r:id="rId6"/>
      <w:footerReference w:type="default" r:id="rId7"/>
      <w:type w:val="continuous"/>
      <w:pgSz w:w="11907" w:h="16840" w:code="9"/>
      <w:pgMar w:top="3119" w:right="1701" w:bottom="851" w:left="1701" w:header="0" w:footer="1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E26" w:rsidRDefault="00055E26" w:rsidP="00C4467E">
      <w:r>
        <w:separator/>
      </w:r>
    </w:p>
  </w:endnote>
  <w:endnote w:type="continuationSeparator" w:id="0">
    <w:p w:rsidR="00055E26" w:rsidRDefault="00055E26" w:rsidP="00C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FD" w:rsidRDefault="00E41CFD" w:rsidP="00E41CFD">
    <w:pPr>
      <w:pStyle w:val="Rodap"/>
      <w:tabs>
        <w:tab w:val="clear" w:pos="8504"/>
        <w:tab w:val="right" w:pos="9356"/>
      </w:tabs>
      <w:rPr>
        <w:rFonts w:asciiTheme="minorHAnsi" w:hAnsiTheme="minorHAnsi"/>
        <w:i/>
      </w:rPr>
    </w:pPr>
    <w:r>
      <w:rPr>
        <w:rFonts w:asciiTheme="minorHAnsi" w:hAnsiTheme="minorHAnsi"/>
        <w:i/>
      </w:rPr>
      <w:t>____________________________________________________________________________________</w:t>
    </w:r>
  </w:p>
  <w:p w:rsidR="00E41CFD" w:rsidRPr="00991392" w:rsidRDefault="00E41CFD" w:rsidP="00E41CFD">
    <w:pPr>
      <w:pStyle w:val="Rodap"/>
      <w:tabs>
        <w:tab w:val="clear" w:pos="8504"/>
        <w:tab w:val="right" w:pos="9072"/>
      </w:tabs>
      <w:jc w:val="center"/>
      <w:rPr>
        <w:rFonts w:asciiTheme="minorHAnsi" w:hAnsiTheme="minorHAnsi"/>
        <w:i/>
      </w:rPr>
    </w:pPr>
    <w:r w:rsidRPr="00991392">
      <w:rPr>
        <w:rFonts w:asciiTheme="minorHAnsi" w:hAnsiTheme="minorHAnsi"/>
        <w:i/>
      </w:rPr>
      <w:t xml:space="preserve">Vereador Rafael Militão - Gabinete 4-(15) 3238-1134 - </w:t>
    </w:r>
    <w:proofErr w:type="spellStart"/>
    <w:r w:rsidRPr="00991392">
      <w:rPr>
        <w:rFonts w:asciiTheme="minorHAnsi" w:hAnsiTheme="minorHAnsi"/>
        <w:i/>
      </w:rPr>
      <w:t>email</w:t>
    </w:r>
    <w:proofErr w:type="spellEnd"/>
    <w:r w:rsidRPr="00991392">
      <w:rPr>
        <w:rFonts w:asciiTheme="minorHAnsi" w:hAnsiTheme="minorHAnsi"/>
        <w:i/>
      </w:rPr>
      <w:t>: rafaelmilitao@camarasorocaba.sp.gov.br</w:t>
    </w:r>
    <w:r>
      <w:rPr>
        <w:rFonts w:asciiTheme="minorHAnsi" w:hAnsiTheme="minorHAnsi"/>
        <w:i/>
      </w:rPr>
      <w:tab/>
    </w:r>
    <w:r w:rsidRPr="00E03B74">
      <w:rPr>
        <w:rFonts w:asciiTheme="minorHAnsi" w:hAnsiTheme="minorHAnsi"/>
        <w:b/>
        <w:i/>
      </w:rPr>
      <w:t>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E26" w:rsidRDefault="00055E26" w:rsidP="00C4467E">
      <w:r>
        <w:separator/>
      </w:r>
    </w:p>
  </w:footnote>
  <w:footnote w:type="continuationSeparator" w:id="0">
    <w:p w:rsidR="00055E26" w:rsidRDefault="00055E26" w:rsidP="00C4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7E" w:rsidRDefault="00E41CFD">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E26"/>
    <w:rsid w:val="00055E26"/>
    <w:rsid w:val="00072FD8"/>
    <w:rsid w:val="000D7F11"/>
    <w:rsid w:val="000E10C6"/>
    <w:rsid w:val="000F688D"/>
    <w:rsid w:val="001C2501"/>
    <w:rsid w:val="001E5D59"/>
    <w:rsid w:val="001F165F"/>
    <w:rsid w:val="00217F8E"/>
    <w:rsid w:val="00225B11"/>
    <w:rsid w:val="00263C7A"/>
    <w:rsid w:val="0026408A"/>
    <w:rsid w:val="00401F36"/>
    <w:rsid w:val="004A4CC2"/>
    <w:rsid w:val="004B080C"/>
    <w:rsid w:val="00551ACA"/>
    <w:rsid w:val="005D3669"/>
    <w:rsid w:val="007C5E49"/>
    <w:rsid w:val="00804118"/>
    <w:rsid w:val="00856E3A"/>
    <w:rsid w:val="0088007B"/>
    <w:rsid w:val="00954E5C"/>
    <w:rsid w:val="009742A1"/>
    <w:rsid w:val="009849B8"/>
    <w:rsid w:val="009D2D2C"/>
    <w:rsid w:val="00A85F08"/>
    <w:rsid w:val="00AA6887"/>
    <w:rsid w:val="00B3153A"/>
    <w:rsid w:val="00B636CA"/>
    <w:rsid w:val="00C4467E"/>
    <w:rsid w:val="00C44A1E"/>
    <w:rsid w:val="00CA7295"/>
    <w:rsid w:val="00CD3CF6"/>
    <w:rsid w:val="00D1486C"/>
    <w:rsid w:val="00DA10E1"/>
    <w:rsid w:val="00DE5E64"/>
    <w:rsid w:val="00E41CFD"/>
    <w:rsid w:val="00F05A16"/>
    <w:rsid w:val="00F33953"/>
    <w:rsid w:val="00FA3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81EABCE6-2D6F-4EBE-8C4D-77F6637F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cms\Desktop\RAFAEL%202017\MODELOS%202017\PDL_COMENDA%20M&#201;RITO%20EDUCA&#199;&#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PDL_COMENDA MÉRITO EDUCAÇÃO</Template>
  <TotalTime>1</TotalTime>
  <Pages>2</Pages>
  <Words>426</Words>
  <Characters>2306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usuariocms</dc:creator>
  <cp:lastModifiedBy>usuariocamara</cp:lastModifiedBy>
  <cp:revision>2</cp:revision>
  <cp:lastPrinted>2017-08-18T15:46:00Z</cp:lastPrinted>
  <dcterms:created xsi:type="dcterms:W3CDTF">2017-08-21T11:20:00Z</dcterms:created>
  <dcterms:modified xsi:type="dcterms:W3CDTF">2017-08-21T11:20:00Z</dcterms:modified>
</cp:coreProperties>
</file>